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6FC62">
      <w:pPr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附件1</w:t>
      </w:r>
    </w:p>
    <w:p w14:paraId="43D31E5A">
      <w:pPr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重庆消防协会第五届会员代表名单</w:t>
      </w:r>
    </w:p>
    <w:p w14:paraId="0B6EBADF">
      <w:pPr>
        <w:spacing w:line="400" w:lineRule="exact"/>
        <w:jc w:val="center"/>
        <w:rPr>
          <w:rFonts w:hint="eastAsia" w:ascii="方正楷体_GBK" w:eastAsia="方正楷体_GBK"/>
          <w:sz w:val="28"/>
          <w:szCs w:val="28"/>
        </w:rPr>
      </w:pPr>
      <w:r>
        <w:rPr>
          <w:rFonts w:hint="eastAsia" w:ascii="方正楷体_GBK" w:eastAsia="方正楷体_GBK"/>
          <w:sz w:val="28"/>
          <w:szCs w:val="28"/>
        </w:rPr>
        <w:t>（排名不分先后）</w:t>
      </w:r>
    </w:p>
    <w:p w14:paraId="72441A08">
      <w:pPr>
        <w:spacing w:line="600" w:lineRule="exact"/>
        <w:ind w:firstLine="630" w:firstLineChars="196"/>
        <w:rPr>
          <w:rFonts w:ascii="方正仿宋_GBK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b/>
          <w:bCs/>
          <w:sz w:val="32"/>
          <w:szCs w:val="32"/>
        </w:rPr>
        <w:t>一、单位会员代表（</w:t>
      </w:r>
      <w:r>
        <w:rPr>
          <w:rFonts w:ascii="方正仿宋_GBK" w:hAnsi="宋体" w:eastAsia="方正仿宋_GBK" w:cs="方正仿宋_GBK"/>
          <w:b/>
          <w:bCs/>
          <w:sz w:val="32"/>
          <w:szCs w:val="32"/>
        </w:rPr>
        <w:t xml:space="preserve"> </w:t>
      </w:r>
      <w:r>
        <w:rPr>
          <w:rFonts w:hint="eastAsia" w:ascii="方正仿宋_GBK" w:hAnsi="宋体" w:eastAsia="方正仿宋_GBK" w:cs="方正仿宋_GBK"/>
          <w:b/>
          <w:bCs/>
          <w:sz w:val="32"/>
          <w:szCs w:val="32"/>
          <w:lang w:val="en-US" w:eastAsia="zh-CN"/>
        </w:rPr>
        <w:t>100</w:t>
      </w:r>
      <w:r>
        <w:rPr>
          <w:rFonts w:hint="eastAsia" w:ascii="方正仿宋_GBK" w:hAnsi="宋体" w:eastAsia="方正仿宋_GBK" w:cs="方正仿宋_GBK"/>
          <w:b/>
          <w:bCs/>
          <w:sz w:val="32"/>
          <w:szCs w:val="32"/>
        </w:rPr>
        <w:t>名）</w:t>
      </w:r>
      <w:r>
        <w:rPr>
          <w:rFonts w:ascii="方正仿宋_GBK" w:eastAsia="方正仿宋_GBK" w:cs="方正仿宋_GBK"/>
          <w:sz w:val="32"/>
          <w:szCs w:val="32"/>
        </w:rPr>
        <w:t xml:space="preserve"> </w:t>
      </w:r>
    </w:p>
    <w:p w14:paraId="4873108B">
      <w:pPr>
        <w:numPr>
          <w:ilvl w:val="0"/>
          <w:numId w:val="1"/>
        </w:numPr>
        <w:spacing w:line="600" w:lineRule="exact"/>
        <w:ind w:firstLine="295"/>
        <w:jc w:val="left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重庆锦煌智能控制工程有限公司</w:t>
      </w:r>
    </w:p>
    <w:p w14:paraId="19A1C5F8">
      <w:pPr>
        <w:numPr>
          <w:ilvl w:val="0"/>
          <w:numId w:val="1"/>
        </w:numPr>
        <w:spacing w:line="600" w:lineRule="exact"/>
        <w:ind w:firstLine="295"/>
        <w:jc w:val="left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重庆旭博消防工程有限公司</w:t>
      </w:r>
      <w:bookmarkStart w:id="0" w:name="_GoBack"/>
      <w:bookmarkEnd w:id="0"/>
    </w:p>
    <w:p w14:paraId="0753ABC1">
      <w:pPr>
        <w:numPr>
          <w:ilvl w:val="0"/>
          <w:numId w:val="1"/>
        </w:numPr>
        <w:spacing w:line="600" w:lineRule="exact"/>
        <w:ind w:firstLine="295"/>
        <w:jc w:val="left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重庆梦洋消防工程有限公司</w:t>
      </w:r>
    </w:p>
    <w:p w14:paraId="075B5DAF">
      <w:pPr>
        <w:numPr>
          <w:ilvl w:val="0"/>
          <w:numId w:val="1"/>
        </w:numPr>
        <w:spacing w:line="600" w:lineRule="exact"/>
        <w:ind w:firstLine="295"/>
        <w:jc w:val="left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重庆众旺实业有限公司</w:t>
      </w:r>
    </w:p>
    <w:p w14:paraId="4BBAFB4D">
      <w:pPr>
        <w:numPr>
          <w:ilvl w:val="0"/>
          <w:numId w:val="1"/>
        </w:numPr>
        <w:spacing w:line="600" w:lineRule="exact"/>
        <w:ind w:firstLine="295"/>
        <w:jc w:val="left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重庆卫民防火知识宣传培训有限责任公司</w:t>
      </w:r>
    </w:p>
    <w:p w14:paraId="2FC53E23">
      <w:pPr>
        <w:numPr>
          <w:ilvl w:val="0"/>
          <w:numId w:val="1"/>
        </w:numPr>
        <w:spacing w:line="600" w:lineRule="exact"/>
        <w:ind w:firstLine="295"/>
        <w:jc w:val="left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重庆尔安机电设备工程有限公司</w:t>
      </w:r>
    </w:p>
    <w:p w14:paraId="1641318F">
      <w:pPr>
        <w:numPr>
          <w:ilvl w:val="0"/>
          <w:numId w:val="1"/>
        </w:numPr>
        <w:spacing w:line="600" w:lineRule="exact"/>
        <w:ind w:firstLine="295"/>
        <w:jc w:val="left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招商局检测认证（重庆）有限公司</w:t>
      </w:r>
    </w:p>
    <w:p w14:paraId="704CE3CA">
      <w:pPr>
        <w:numPr>
          <w:ilvl w:val="0"/>
          <w:numId w:val="1"/>
        </w:numPr>
        <w:spacing w:line="600" w:lineRule="exact"/>
        <w:ind w:firstLine="295"/>
        <w:jc w:val="left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重庆市消防产品防火建材市场</w:t>
      </w:r>
    </w:p>
    <w:p w14:paraId="0FCE7EFD">
      <w:pPr>
        <w:numPr>
          <w:ilvl w:val="0"/>
          <w:numId w:val="1"/>
        </w:numPr>
        <w:spacing w:line="600" w:lineRule="exact"/>
        <w:ind w:firstLine="295"/>
        <w:jc w:val="left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重庆众凯消防工程有限公司</w:t>
      </w:r>
    </w:p>
    <w:p w14:paraId="65B9F553">
      <w:pPr>
        <w:numPr>
          <w:ilvl w:val="0"/>
          <w:numId w:val="1"/>
        </w:numPr>
        <w:spacing w:line="600" w:lineRule="exact"/>
        <w:ind w:firstLine="295"/>
        <w:jc w:val="left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重庆市煤矿安全技术培训中心</w:t>
      </w:r>
    </w:p>
    <w:p w14:paraId="124EE009">
      <w:pPr>
        <w:numPr>
          <w:ilvl w:val="0"/>
          <w:numId w:val="1"/>
        </w:numPr>
        <w:spacing w:line="600" w:lineRule="exact"/>
        <w:ind w:firstLine="295"/>
        <w:jc w:val="left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重庆市元商科技发展有限公司</w:t>
      </w:r>
    </w:p>
    <w:p w14:paraId="1B456049">
      <w:pPr>
        <w:numPr>
          <w:ilvl w:val="0"/>
          <w:numId w:val="1"/>
        </w:numPr>
        <w:spacing w:line="600" w:lineRule="exact"/>
        <w:ind w:firstLine="295"/>
        <w:jc w:val="left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重庆盛华消防工程有限公司</w:t>
      </w:r>
    </w:p>
    <w:p w14:paraId="74630D76">
      <w:pPr>
        <w:numPr>
          <w:ilvl w:val="0"/>
          <w:numId w:val="1"/>
        </w:numPr>
        <w:spacing w:line="600" w:lineRule="exact"/>
        <w:ind w:firstLine="295"/>
        <w:jc w:val="left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重庆磐安消防工程有限公司</w:t>
      </w:r>
    </w:p>
    <w:p w14:paraId="39A7512D">
      <w:pPr>
        <w:numPr>
          <w:ilvl w:val="0"/>
          <w:numId w:val="1"/>
        </w:numPr>
        <w:spacing w:line="600" w:lineRule="exact"/>
        <w:ind w:firstLine="295"/>
        <w:jc w:val="left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中机中联工程有限公司</w:t>
      </w:r>
    </w:p>
    <w:p w14:paraId="680AA230">
      <w:pPr>
        <w:numPr>
          <w:ilvl w:val="0"/>
          <w:numId w:val="1"/>
        </w:numPr>
        <w:spacing w:line="600" w:lineRule="exact"/>
        <w:ind w:firstLine="295"/>
        <w:jc w:val="left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重庆六合成消防工程有限公司</w:t>
      </w:r>
    </w:p>
    <w:p w14:paraId="48492151">
      <w:pPr>
        <w:numPr>
          <w:ilvl w:val="0"/>
          <w:numId w:val="1"/>
        </w:numPr>
        <w:spacing w:line="600" w:lineRule="exact"/>
        <w:ind w:firstLine="295"/>
        <w:jc w:val="left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重庆丰源消防工程有限公司</w:t>
      </w:r>
    </w:p>
    <w:p w14:paraId="00A2CD4A">
      <w:pPr>
        <w:numPr>
          <w:ilvl w:val="0"/>
          <w:numId w:val="1"/>
        </w:numPr>
        <w:spacing w:line="600" w:lineRule="exact"/>
        <w:ind w:firstLine="295"/>
        <w:jc w:val="left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四川美立方门业有限公司</w:t>
      </w:r>
    </w:p>
    <w:p w14:paraId="48BBFEFC">
      <w:pPr>
        <w:numPr>
          <w:ilvl w:val="0"/>
          <w:numId w:val="1"/>
        </w:numPr>
        <w:spacing w:line="600" w:lineRule="exact"/>
        <w:ind w:firstLine="295"/>
        <w:jc w:val="left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重庆炳辉消防工程检测有限公司</w:t>
      </w:r>
    </w:p>
    <w:p w14:paraId="32ABBCE0">
      <w:pPr>
        <w:numPr>
          <w:ilvl w:val="0"/>
          <w:numId w:val="1"/>
        </w:numPr>
        <w:spacing w:line="600" w:lineRule="exact"/>
        <w:ind w:firstLine="295"/>
        <w:jc w:val="left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重庆市梓轩消防设备有限公司</w:t>
      </w:r>
    </w:p>
    <w:p w14:paraId="2E343C96">
      <w:pPr>
        <w:numPr>
          <w:ilvl w:val="0"/>
          <w:numId w:val="1"/>
        </w:numPr>
        <w:spacing w:line="600" w:lineRule="exact"/>
        <w:ind w:firstLine="295"/>
        <w:jc w:val="left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重庆信达可恩集团有限公司</w:t>
      </w:r>
    </w:p>
    <w:p w14:paraId="3A548C9F">
      <w:pPr>
        <w:numPr>
          <w:ilvl w:val="0"/>
          <w:numId w:val="1"/>
        </w:numPr>
        <w:spacing w:line="600" w:lineRule="exact"/>
        <w:ind w:firstLine="295"/>
        <w:jc w:val="left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重庆市政安防火知识宣传培训中心</w:t>
      </w:r>
    </w:p>
    <w:p w14:paraId="0EDF95CE">
      <w:pPr>
        <w:numPr>
          <w:ilvl w:val="0"/>
          <w:numId w:val="1"/>
        </w:numPr>
        <w:spacing w:line="600" w:lineRule="exact"/>
        <w:ind w:firstLine="295"/>
        <w:jc w:val="left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重庆天网高新技术有限公司</w:t>
      </w:r>
    </w:p>
    <w:p w14:paraId="7D9D7C94">
      <w:pPr>
        <w:numPr>
          <w:ilvl w:val="0"/>
          <w:numId w:val="1"/>
        </w:numPr>
        <w:spacing w:line="600" w:lineRule="exact"/>
        <w:ind w:firstLine="295"/>
        <w:jc w:val="left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重庆西证证据科学研究院集团有限公司</w:t>
      </w:r>
    </w:p>
    <w:p w14:paraId="276130DF">
      <w:pPr>
        <w:numPr>
          <w:ilvl w:val="0"/>
          <w:numId w:val="1"/>
        </w:numPr>
        <w:spacing w:line="600" w:lineRule="exact"/>
        <w:ind w:firstLine="295"/>
        <w:jc w:val="left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重庆东来物资有限公司</w:t>
      </w:r>
    </w:p>
    <w:p w14:paraId="07E7ECC9">
      <w:pPr>
        <w:numPr>
          <w:ilvl w:val="0"/>
          <w:numId w:val="1"/>
        </w:numPr>
        <w:spacing w:line="600" w:lineRule="exact"/>
        <w:ind w:firstLine="295"/>
        <w:jc w:val="left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重庆贵国实业有限公司</w:t>
      </w:r>
    </w:p>
    <w:p w14:paraId="257319FB">
      <w:pPr>
        <w:numPr>
          <w:ilvl w:val="0"/>
          <w:numId w:val="1"/>
        </w:numPr>
        <w:spacing w:line="600" w:lineRule="exact"/>
        <w:ind w:firstLine="295"/>
        <w:jc w:val="left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重庆铭鼎建筑设计咨询有限公司</w:t>
      </w:r>
    </w:p>
    <w:p w14:paraId="7D4D8104">
      <w:pPr>
        <w:numPr>
          <w:ilvl w:val="0"/>
          <w:numId w:val="1"/>
        </w:numPr>
        <w:spacing w:line="600" w:lineRule="exact"/>
        <w:ind w:firstLine="295"/>
        <w:jc w:val="left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成都银行股份有限公司重庆分行</w:t>
      </w:r>
    </w:p>
    <w:p w14:paraId="4802B68B">
      <w:pPr>
        <w:numPr>
          <w:ilvl w:val="0"/>
          <w:numId w:val="1"/>
        </w:numPr>
        <w:spacing w:line="600" w:lineRule="exact"/>
        <w:ind w:firstLine="295"/>
        <w:jc w:val="left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重庆联大传承教育信息咨询有限公司</w:t>
      </w:r>
    </w:p>
    <w:p w14:paraId="03998D3B">
      <w:pPr>
        <w:numPr>
          <w:ilvl w:val="0"/>
          <w:numId w:val="1"/>
        </w:numPr>
        <w:spacing w:line="600" w:lineRule="exact"/>
        <w:ind w:firstLine="295"/>
        <w:jc w:val="left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重庆医科大学附属永川医院</w:t>
      </w:r>
    </w:p>
    <w:p w14:paraId="47106706">
      <w:pPr>
        <w:numPr>
          <w:ilvl w:val="0"/>
          <w:numId w:val="1"/>
        </w:numPr>
        <w:spacing w:line="600" w:lineRule="exact"/>
        <w:ind w:firstLine="295"/>
        <w:jc w:val="left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重庆两江新区新宇安职业培训学校</w:t>
      </w:r>
    </w:p>
    <w:p w14:paraId="1F8D47CA">
      <w:pPr>
        <w:numPr>
          <w:ilvl w:val="0"/>
          <w:numId w:val="1"/>
        </w:numPr>
        <w:spacing w:line="600" w:lineRule="exact"/>
        <w:ind w:firstLine="295"/>
        <w:jc w:val="left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重庆渝电质量检测有限公司</w:t>
      </w:r>
    </w:p>
    <w:p w14:paraId="72F4717C">
      <w:pPr>
        <w:numPr>
          <w:ilvl w:val="0"/>
          <w:numId w:val="1"/>
        </w:numPr>
        <w:spacing w:line="600" w:lineRule="exact"/>
        <w:ind w:firstLine="295"/>
        <w:jc w:val="left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重庆雨数信息技术有限公司</w:t>
      </w:r>
    </w:p>
    <w:p w14:paraId="4F4D6736">
      <w:pPr>
        <w:numPr>
          <w:ilvl w:val="0"/>
          <w:numId w:val="1"/>
        </w:numPr>
        <w:spacing w:line="600" w:lineRule="exact"/>
        <w:ind w:firstLine="295"/>
        <w:jc w:val="left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重庆康惠祥通商贸有限公司</w:t>
      </w:r>
    </w:p>
    <w:p w14:paraId="4363805D">
      <w:pPr>
        <w:numPr>
          <w:ilvl w:val="0"/>
          <w:numId w:val="1"/>
        </w:numPr>
        <w:spacing w:line="600" w:lineRule="exact"/>
        <w:ind w:firstLine="295"/>
        <w:jc w:val="left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重庆云码文化传播有限公司</w:t>
      </w:r>
    </w:p>
    <w:p w14:paraId="2545E9C2">
      <w:pPr>
        <w:numPr>
          <w:ilvl w:val="0"/>
          <w:numId w:val="1"/>
        </w:numPr>
        <w:spacing w:line="600" w:lineRule="exact"/>
        <w:ind w:firstLine="295"/>
        <w:jc w:val="left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重庆厚盾安全技术有限公司</w:t>
      </w:r>
    </w:p>
    <w:p w14:paraId="5E98AA8F">
      <w:pPr>
        <w:numPr>
          <w:ilvl w:val="0"/>
          <w:numId w:val="1"/>
        </w:numPr>
        <w:spacing w:line="600" w:lineRule="exact"/>
        <w:ind w:firstLine="295"/>
        <w:jc w:val="left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重庆安宣防火技术咨询中心</w:t>
      </w:r>
    </w:p>
    <w:p w14:paraId="0F953321">
      <w:pPr>
        <w:numPr>
          <w:ilvl w:val="0"/>
          <w:numId w:val="1"/>
        </w:numPr>
        <w:spacing w:line="600" w:lineRule="exact"/>
        <w:ind w:firstLine="295"/>
        <w:jc w:val="left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重庆慢工消防技术咨询有限公司</w:t>
      </w:r>
    </w:p>
    <w:p w14:paraId="02EBE762">
      <w:pPr>
        <w:numPr>
          <w:ilvl w:val="0"/>
          <w:numId w:val="1"/>
        </w:numPr>
        <w:spacing w:line="600" w:lineRule="exact"/>
        <w:ind w:firstLine="295"/>
        <w:jc w:val="left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重庆康明斯发动机有限公司</w:t>
      </w:r>
    </w:p>
    <w:p w14:paraId="72208245">
      <w:pPr>
        <w:numPr>
          <w:ilvl w:val="0"/>
          <w:numId w:val="1"/>
        </w:numPr>
        <w:spacing w:line="600" w:lineRule="exact"/>
        <w:ind w:firstLine="295"/>
        <w:jc w:val="left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重庆市恒丰建筑消防设施维保有限公司</w:t>
      </w:r>
    </w:p>
    <w:p w14:paraId="4E0BC7CB">
      <w:pPr>
        <w:numPr>
          <w:ilvl w:val="0"/>
          <w:numId w:val="1"/>
        </w:numPr>
        <w:spacing w:line="600" w:lineRule="exact"/>
        <w:ind w:firstLine="295"/>
        <w:jc w:val="left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重庆百通机电安装工程有限公司</w:t>
      </w:r>
    </w:p>
    <w:p w14:paraId="18566C35">
      <w:pPr>
        <w:numPr>
          <w:ilvl w:val="0"/>
          <w:numId w:val="1"/>
        </w:numPr>
        <w:spacing w:line="600" w:lineRule="exact"/>
        <w:ind w:firstLine="295"/>
        <w:jc w:val="left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重庆万御安防科技有限责任公司</w:t>
      </w:r>
    </w:p>
    <w:p w14:paraId="28EBAFCE">
      <w:pPr>
        <w:numPr>
          <w:ilvl w:val="0"/>
          <w:numId w:val="1"/>
        </w:numPr>
        <w:spacing w:line="600" w:lineRule="exact"/>
        <w:ind w:firstLine="295"/>
        <w:jc w:val="left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重庆市凇普建筑工程检测有限公司</w:t>
      </w:r>
    </w:p>
    <w:p w14:paraId="687AB33A">
      <w:pPr>
        <w:numPr>
          <w:ilvl w:val="0"/>
          <w:numId w:val="1"/>
        </w:numPr>
        <w:spacing w:line="600" w:lineRule="exact"/>
        <w:ind w:firstLine="295"/>
        <w:jc w:val="left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重庆涛雷建筑工程有限公司</w:t>
      </w:r>
    </w:p>
    <w:p w14:paraId="43D60BE7">
      <w:pPr>
        <w:numPr>
          <w:ilvl w:val="0"/>
          <w:numId w:val="1"/>
        </w:numPr>
        <w:spacing w:line="600" w:lineRule="exact"/>
        <w:ind w:firstLine="295"/>
        <w:jc w:val="left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重庆圣益华消防工程有限公司</w:t>
      </w:r>
    </w:p>
    <w:p w14:paraId="05732FDB">
      <w:pPr>
        <w:numPr>
          <w:ilvl w:val="0"/>
          <w:numId w:val="1"/>
        </w:numPr>
        <w:spacing w:line="600" w:lineRule="exact"/>
        <w:ind w:firstLine="295"/>
        <w:jc w:val="left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重庆华孛消防工程有限公司</w:t>
      </w:r>
    </w:p>
    <w:p w14:paraId="43949AB5">
      <w:pPr>
        <w:numPr>
          <w:ilvl w:val="0"/>
          <w:numId w:val="1"/>
        </w:numPr>
        <w:spacing w:line="600" w:lineRule="exact"/>
        <w:ind w:firstLine="295"/>
        <w:jc w:val="left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重庆渝诚智消防技术有限公司</w:t>
      </w:r>
    </w:p>
    <w:p w14:paraId="773F3EF0">
      <w:pPr>
        <w:numPr>
          <w:ilvl w:val="0"/>
          <w:numId w:val="1"/>
        </w:numPr>
        <w:spacing w:line="600" w:lineRule="exact"/>
        <w:ind w:firstLine="295"/>
        <w:jc w:val="left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重庆锐正科技有限公司</w:t>
      </w:r>
    </w:p>
    <w:p w14:paraId="59ACC905">
      <w:pPr>
        <w:numPr>
          <w:ilvl w:val="0"/>
          <w:numId w:val="1"/>
        </w:numPr>
        <w:spacing w:line="600" w:lineRule="exact"/>
        <w:ind w:firstLine="295"/>
        <w:jc w:val="left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重庆长宜消防科技有限公司</w:t>
      </w:r>
    </w:p>
    <w:p w14:paraId="4290B7F0">
      <w:pPr>
        <w:numPr>
          <w:ilvl w:val="0"/>
          <w:numId w:val="1"/>
        </w:numPr>
        <w:spacing w:line="600" w:lineRule="exact"/>
        <w:ind w:firstLine="295"/>
        <w:jc w:val="left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重庆昇达消防工程有限公司</w:t>
      </w:r>
    </w:p>
    <w:p w14:paraId="345CC987">
      <w:pPr>
        <w:numPr>
          <w:ilvl w:val="0"/>
          <w:numId w:val="1"/>
        </w:numPr>
        <w:spacing w:line="600" w:lineRule="exact"/>
        <w:ind w:firstLine="295"/>
        <w:jc w:val="left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重庆巨匠消防科技有限公司</w:t>
      </w:r>
    </w:p>
    <w:p w14:paraId="5AB65396">
      <w:pPr>
        <w:numPr>
          <w:ilvl w:val="0"/>
          <w:numId w:val="1"/>
        </w:numPr>
        <w:spacing w:line="600" w:lineRule="exact"/>
        <w:ind w:firstLine="295"/>
        <w:jc w:val="left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重庆立恒安全技术服务有限公司</w:t>
      </w:r>
    </w:p>
    <w:p w14:paraId="5FEA15C9">
      <w:pPr>
        <w:numPr>
          <w:ilvl w:val="0"/>
          <w:numId w:val="1"/>
        </w:numPr>
        <w:spacing w:line="600" w:lineRule="exact"/>
        <w:ind w:firstLine="295"/>
        <w:jc w:val="left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重庆盛卓和智能科技有限公司</w:t>
      </w:r>
    </w:p>
    <w:p w14:paraId="355E46CA">
      <w:pPr>
        <w:numPr>
          <w:ilvl w:val="0"/>
          <w:numId w:val="1"/>
        </w:numPr>
        <w:spacing w:line="600" w:lineRule="exact"/>
        <w:ind w:firstLine="295"/>
        <w:jc w:val="left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重庆海清消防工程有限责任公司</w:t>
      </w:r>
    </w:p>
    <w:p w14:paraId="03448913">
      <w:pPr>
        <w:numPr>
          <w:ilvl w:val="0"/>
          <w:numId w:val="1"/>
        </w:numPr>
        <w:spacing w:line="600" w:lineRule="exact"/>
        <w:ind w:firstLine="295"/>
        <w:jc w:val="left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重庆力杰消防工程有限公司</w:t>
      </w:r>
    </w:p>
    <w:p w14:paraId="2AC8D5B4">
      <w:pPr>
        <w:numPr>
          <w:ilvl w:val="0"/>
          <w:numId w:val="1"/>
        </w:numPr>
        <w:spacing w:line="600" w:lineRule="exact"/>
        <w:ind w:firstLine="295"/>
        <w:jc w:val="left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重庆珊伟惠鑫建设工程有限公司</w:t>
      </w:r>
    </w:p>
    <w:p w14:paraId="25856A54">
      <w:pPr>
        <w:numPr>
          <w:ilvl w:val="0"/>
          <w:numId w:val="1"/>
        </w:numPr>
        <w:spacing w:line="600" w:lineRule="exact"/>
        <w:ind w:firstLine="295"/>
        <w:jc w:val="left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重庆澳荷福电子科技有限公司</w:t>
      </w:r>
    </w:p>
    <w:p w14:paraId="0FA65D88">
      <w:pPr>
        <w:numPr>
          <w:ilvl w:val="0"/>
          <w:numId w:val="1"/>
        </w:numPr>
        <w:spacing w:line="600" w:lineRule="exact"/>
        <w:ind w:firstLine="295"/>
        <w:jc w:val="left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重庆海碧消防安全技术有限公司</w:t>
      </w:r>
    </w:p>
    <w:p w14:paraId="428928E8">
      <w:pPr>
        <w:numPr>
          <w:ilvl w:val="0"/>
          <w:numId w:val="1"/>
        </w:numPr>
        <w:spacing w:line="600" w:lineRule="exact"/>
        <w:ind w:firstLine="295"/>
        <w:jc w:val="left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重庆远方建设工程有限公司</w:t>
      </w:r>
    </w:p>
    <w:p w14:paraId="2BAA87E3">
      <w:pPr>
        <w:numPr>
          <w:ilvl w:val="0"/>
          <w:numId w:val="1"/>
        </w:numPr>
        <w:spacing w:line="600" w:lineRule="exact"/>
        <w:ind w:firstLine="295"/>
        <w:jc w:val="left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重庆业之汇建设工程有限公司</w:t>
      </w:r>
    </w:p>
    <w:p w14:paraId="4092144D">
      <w:pPr>
        <w:numPr>
          <w:ilvl w:val="0"/>
          <w:numId w:val="1"/>
        </w:numPr>
        <w:spacing w:line="600" w:lineRule="exact"/>
        <w:ind w:firstLine="295"/>
        <w:jc w:val="left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苏州思迪信息技术有限公司</w:t>
      </w:r>
    </w:p>
    <w:p w14:paraId="09002AFF">
      <w:pPr>
        <w:numPr>
          <w:ilvl w:val="0"/>
          <w:numId w:val="1"/>
        </w:numPr>
        <w:spacing w:line="600" w:lineRule="exact"/>
        <w:ind w:firstLine="295"/>
        <w:jc w:val="left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重庆琮顺科技有限公司</w:t>
      </w:r>
    </w:p>
    <w:p w14:paraId="79B82182">
      <w:pPr>
        <w:numPr>
          <w:ilvl w:val="0"/>
          <w:numId w:val="1"/>
        </w:numPr>
        <w:spacing w:line="600" w:lineRule="exact"/>
        <w:ind w:firstLine="295"/>
        <w:jc w:val="left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重庆大川宏创实业有限公司</w:t>
      </w:r>
    </w:p>
    <w:p w14:paraId="59967277">
      <w:pPr>
        <w:numPr>
          <w:ilvl w:val="0"/>
          <w:numId w:val="1"/>
        </w:numPr>
        <w:spacing w:line="600" w:lineRule="exact"/>
        <w:ind w:firstLine="295"/>
        <w:jc w:val="left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重庆安邦建设有限公司</w:t>
      </w:r>
    </w:p>
    <w:p w14:paraId="0A3DAD76">
      <w:pPr>
        <w:numPr>
          <w:ilvl w:val="0"/>
          <w:numId w:val="1"/>
        </w:numPr>
        <w:spacing w:line="600" w:lineRule="exact"/>
        <w:ind w:firstLine="295"/>
        <w:jc w:val="left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重庆文正玻璃科技有限公司</w:t>
      </w:r>
    </w:p>
    <w:p w14:paraId="7F7129A8">
      <w:pPr>
        <w:numPr>
          <w:ilvl w:val="0"/>
          <w:numId w:val="1"/>
        </w:numPr>
        <w:spacing w:line="600" w:lineRule="exact"/>
        <w:ind w:firstLine="295"/>
        <w:jc w:val="left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重庆同瑞消防检测有限公司</w:t>
      </w:r>
    </w:p>
    <w:p w14:paraId="53DFFB52">
      <w:pPr>
        <w:numPr>
          <w:ilvl w:val="0"/>
          <w:numId w:val="1"/>
        </w:numPr>
        <w:spacing w:line="600" w:lineRule="exact"/>
        <w:ind w:firstLine="295"/>
        <w:jc w:val="left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重庆富诺消防安全技术服务有限公司</w:t>
      </w:r>
    </w:p>
    <w:p w14:paraId="3E396123">
      <w:pPr>
        <w:numPr>
          <w:ilvl w:val="0"/>
          <w:numId w:val="1"/>
        </w:numPr>
        <w:spacing w:line="600" w:lineRule="exact"/>
        <w:ind w:firstLine="295"/>
        <w:jc w:val="left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重庆市宇邦线缆有限公司</w:t>
      </w:r>
    </w:p>
    <w:p w14:paraId="1BA848F7">
      <w:pPr>
        <w:numPr>
          <w:ilvl w:val="0"/>
          <w:numId w:val="1"/>
        </w:numPr>
        <w:spacing w:line="600" w:lineRule="exact"/>
        <w:ind w:firstLine="295"/>
        <w:jc w:val="left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重庆防隅安全技术服务有限公司</w:t>
      </w:r>
    </w:p>
    <w:p w14:paraId="2DC468E0">
      <w:pPr>
        <w:numPr>
          <w:ilvl w:val="0"/>
          <w:numId w:val="1"/>
        </w:numPr>
        <w:spacing w:line="600" w:lineRule="exact"/>
        <w:ind w:firstLine="295"/>
        <w:jc w:val="left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重庆厦安消防设备有限责任公司</w:t>
      </w:r>
    </w:p>
    <w:p w14:paraId="10C43F87">
      <w:pPr>
        <w:numPr>
          <w:ilvl w:val="0"/>
          <w:numId w:val="1"/>
        </w:numPr>
        <w:spacing w:line="600" w:lineRule="exact"/>
        <w:ind w:firstLine="295"/>
        <w:jc w:val="left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重庆重大建设工程质量检测有限公司</w:t>
      </w:r>
    </w:p>
    <w:p w14:paraId="4858A887">
      <w:pPr>
        <w:numPr>
          <w:ilvl w:val="0"/>
          <w:numId w:val="1"/>
        </w:numPr>
        <w:spacing w:line="600" w:lineRule="exact"/>
        <w:ind w:firstLine="295"/>
        <w:jc w:val="left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重庆美心麦森门业有限公司</w:t>
      </w:r>
    </w:p>
    <w:p w14:paraId="3C013136">
      <w:pPr>
        <w:numPr>
          <w:ilvl w:val="0"/>
          <w:numId w:val="1"/>
        </w:numPr>
        <w:spacing w:line="600" w:lineRule="exact"/>
        <w:ind w:firstLine="295"/>
        <w:jc w:val="left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重庆娅鑫防火科技有限公司</w:t>
      </w:r>
    </w:p>
    <w:p w14:paraId="7F52AD91">
      <w:pPr>
        <w:numPr>
          <w:ilvl w:val="0"/>
          <w:numId w:val="1"/>
        </w:numPr>
        <w:spacing w:line="600" w:lineRule="exact"/>
        <w:ind w:firstLine="295"/>
        <w:jc w:val="left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重庆巴蜀新科门业有限公司</w:t>
      </w:r>
    </w:p>
    <w:p w14:paraId="4AC43ABD">
      <w:pPr>
        <w:numPr>
          <w:ilvl w:val="0"/>
          <w:numId w:val="1"/>
        </w:numPr>
        <w:spacing w:line="600" w:lineRule="exact"/>
        <w:ind w:firstLine="295"/>
        <w:jc w:val="left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重庆黑牛安装工程有限责任公司</w:t>
      </w:r>
    </w:p>
    <w:p w14:paraId="6C1A4AA4">
      <w:pPr>
        <w:numPr>
          <w:ilvl w:val="0"/>
          <w:numId w:val="1"/>
        </w:numPr>
        <w:spacing w:line="600" w:lineRule="exact"/>
        <w:ind w:firstLine="295"/>
        <w:jc w:val="left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重庆渝开恒消防安全技术服务有限责任公司</w:t>
      </w:r>
    </w:p>
    <w:p w14:paraId="7C8DABFB">
      <w:pPr>
        <w:numPr>
          <w:ilvl w:val="0"/>
          <w:numId w:val="1"/>
        </w:numPr>
        <w:spacing w:line="600" w:lineRule="exact"/>
        <w:ind w:firstLine="295"/>
        <w:jc w:val="left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重庆瑞奇仕消防工程有限公司</w:t>
      </w:r>
    </w:p>
    <w:p w14:paraId="2564C4E4">
      <w:pPr>
        <w:numPr>
          <w:ilvl w:val="0"/>
          <w:numId w:val="1"/>
        </w:numPr>
        <w:spacing w:line="600" w:lineRule="exact"/>
        <w:ind w:firstLine="295"/>
        <w:jc w:val="left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重庆市点击消防设备有限公司</w:t>
      </w:r>
    </w:p>
    <w:p w14:paraId="39AEF875">
      <w:pPr>
        <w:numPr>
          <w:ilvl w:val="0"/>
          <w:numId w:val="1"/>
        </w:numPr>
        <w:spacing w:line="600" w:lineRule="exact"/>
        <w:ind w:firstLine="295"/>
        <w:jc w:val="left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重庆宝上电缆有限公司</w:t>
      </w:r>
    </w:p>
    <w:p w14:paraId="317223B4">
      <w:pPr>
        <w:numPr>
          <w:ilvl w:val="0"/>
          <w:numId w:val="1"/>
        </w:numPr>
        <w:spacing w:line="600" w:lineRule="exact"/>
        <w:ind w:firstLine="295"/>
        <w:jc w:val="left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重庆发鑫防火门有限公司</w:t>
      </w:r>
    </w:p>
    <w:p w14:paraId="5F58908A">
      <w:pPr>
        <w:numPr>
          <w:ilvl w:val="0"/>
          <w:numId w:val="1"/>
        </w:numPr>
        <w:spacing w:line="600" w:lineRule="exact"/>
        <w:ind w:firstLine="295"/>
        <w:jc w:val="left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四川佛能达科技有限公司</w:t>
      </w:r>
    </w:p>
    <w:p w14:paraId="7AEA8122">
      <w:pPr>
        <w:numPr>
          <w:ilvl w:val="0"/>
          <w:numId w:val="1"/>
        </w:numPr>
        <w:spacing w:line="600" w:lineRule="exact"/>
        <w:ind w:firstLine="295"/>
        <w:jc w:val="left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重庆东玻玻璃有限公司</w:t>
      </w:r>
    </w:p>
    <w:p w14:paraId="030CB6B8">
      <w:pPr>
        <w:numPr>
          <w:ilvl w:val="0"/>
          <w:numId w:val="1"/>
        </w:numPr>
        <w:spacing w:line="600" w:lineRule="exact"/>
        <w:ind w:firstLine="295"/>
        <w:jc w:val="left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四川科尚安防科技有限公司</w:t>
      </w:r>
    </w:p>
    <w:p w14:paraId="42043941">
      <w:pPr>
        <w:numPr>
          <w:ilvl w:val="0"/>
          <w:numId w:val="1"/>
        </w:numPr>
        <w:spacing w:line="600" w:lineRule="exact"/>
        <w:ind w:firstLine="295"/>
        <w:jc w:val="left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重庆力克消防安全设备有限公司</w:t>
      </w:r>
    </w:p>
    <w:p w14:paraId="0D85F57B">
      <w:pPr>
        <w:numPr>
          <w:ilvl w:val="0"/>
          <w:numId w:val="1"/>
        </w:numPr>
        <w:spacing w:line="600" w:lineRule="exact"/>
        <w:ind w:firstLine="295"/>
        <w:jc w:val="left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重庆明力空调设备有限公司</w:t>
      </w:r>
    </w:p>
    <w:p w14:paraId="7AF09AEB">
      <w:pPr>
        <w:numPr>
          <w:ilvl w:val="0"/>
          <w:numId w:val="1"/>
        </w:numPr>
        <w:spacing w:line="600" w:lineRule="exact"/>
        <w:ind w:firstLine="295"/>
        <w:jc w:val="left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重庆双江消防通风设备制造安装有限公司</w:t>
      </w:r>
    </w:p>
    <w:p w14:paraId="38A54DF7">
      <w:pPr>
        <w:numPr>
          <w:ilvl w:val="0"/>
          <w:numId w:val="1"/>
        </w:numPr>
        <w:spacing w:line="600" w:lineRule="exact"/>
        <w:ind w:firstLine="295"/>
        <w:jc w:val="left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重庆吉马暖通设备开发有限公司</w:t>
      </w:r>
    </w:p>
    <w:p w14:paraId="2E4CD9E8">
      <w:pPr>
        <w:numPr>
          <w:ilvl w:val="0"/>
          <w:numId w:val="1"/>
        </w:numPr>
        <w:spacing w:line="600" w:lineRule="exact"/>
        <w:ind w:firstLine="295"/>
        <w:jc w:val="left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重庆市雄吉通风设备有限公司</w:t>
      </w:r>
    </w:p>
    <w:p w14:paraId="30A09F8E">
      <w:pPr>
        <w:numPr>
          <w:ilvl w:val="0"/>
          <w:numId w:val="1"/>
        </w:numPr>
        <w:spacing w:line="600" w:lineRule="exact"/>
        <w:ind w:firstLine="295"/>
        <w:jc w:val="left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重庆居安空调配件有限公司</w:t>
      </w:r>
    </w:p>
    <w:p w14:paraId="08F982FF">
      <w:pPr>
        <w:numPr>
          <w:ilvl w:val="0"/>
          <w:numId w:val="1"/>
        </w:numPr>
        <w:spacing w:line="600" w:lineRule="exact"/>
        <w:ind w:firstLine="295"/>
        <w:jc w:val="left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重庆邦久通风设备制造有限公司</w:t>
      </w:r>
    </w:p>
    <w:p w14:paraId="144BF85E">
      <w:pPr>
        <w:numPr>
          <w:ilvl w:val="0"/>
          <w:numId w:val="1"/>
        </w:numPr>
        <w:spacing w:line="600" w:lineRule="exact"/>
        <w:ind w:firstLine="295"/>
        <w:jc w:val="left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重庆德宝通风设备有限公司</w:t>
      </w:r>
    </w:p>
    <w:p w14:paraId="6D2F0876">
      <w:pPr>
        <w:numPr>
          <w:ilvl w:val="0"/>
          <w:numId w:val="1"/>
        </w:numPr>
        <w:spacing w:line="600" w:lineRule="exact"/>
        <w:ind w:firstLine="295"/>
        <w:jc w:val="left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重庆市必诚通风设备有限公司</w:t>
      </w:r>
    </w:p>
    <w:p w14:paraId="4CDDAE4C">
      <w:pPr>
        <w:numPr>
          <w:ilvl w:val="0"/>
          <w:numId w:val="1"/>
        </w:numPr>
        <w:spacing w:line="600" w:lineRule="exact"/>
        <w:ind w:firstLine="295"/>
        <w:jc w:val="left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重庆郎拓机电集团有限公司</w:t>
      </w:r>
    </w:p>
    <w:p w14:paraId="673C8477">
      <w:pPr>
        <w:numPr>
          <w:ilvl w:val="0"/>
          <w:numId w:val="1"/>
        </w:numPr>
        <w:spacing w:line="600" w:lineRule="exact"/>
        <w:ind w:firstLine="295"/>
        <w:jc w:val="left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重庆云懿建筑安装工程有限公司</w:t>
      </w:r>
    </w:p>
    <w:p w14:paraId="4C31D1B3">
      <w:pPr>
        <w:numPr>
          <w:ilvl w:val="0"/>
          <w:numId w:val="1"/>
        </w:numPr>
        <w:spacing w:line="600" w:lineRule="exact"/>
        <w:ind w:firstLine="295"/>
        <w:jc w:val="left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重庆奥特赛斯消防工程有限公司</w:t>
      </w:r>
    </w:p>
    <w:p w14:paraId="2EEC7A62">
      <w:pPr>
        <w:numPr>
          <w:ilvl w:val="0"/>
          <w:numId w:val="1"/>
        </w:numPr>
        <w:spacing w:line="600" w:lineRule="exact"/>
        <w:ind w:firstLine="295"/>
        <w:jc w:val="left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重庆重恒实业（集团）有限公司</w:t>
      </w:r>
    </w:p>
    <w:p w14:paraId="350510F4">
      <w:pPr>
        <w:numPr>
          <w:ilvl w:val="0"/>
          <w:numId w:val="1"/>
        </w:numPr>
        <w:spacing w:line="600" w:lineRule="exact"/>
        <w:ind w:firstLine="295"/>
        <w:jc w:val="left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重庆银贸会展服务有限公司</w:t>
      </w:r>
    </w:p>
    <w:p w14:paraId="417C0FC5">
      <w:pPr>
        <w:numPr>
          <w:ilvl w:val="0"/>
          <w:numId w:val="1"/>
        </w:numPr>
        <w:spacing w:line="600" w:lineRule="exact"/>
        <w:ind w:firstLine="295"/>
        <w:jc w:val="left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重庆大学</w:t>
      </w:r>
    </w:p>
    <w:p w14:paraId="6E83E632">
      <w:pPr>
        <w:numPr>
          <w:ilvl w:val="0"/>
          <w:numId w:val="1"/>
        </w:numPr>
        <w:spacing w:line="600" w:lineRule="exact"/>
        <w:ind w:firstLine="295"/>
        <w:jc w:val="left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重庆艾特兰斯园林建筑规划设计有限公司</w:t>
      </w:r>
    </w:p>
    <w:p w14:paraId="4B8BD84D">
      <w:pPr>
        <w:numPr>
          <w:ilvl w:val="0"/>
          <w:numId w:val="1"/>
        </w:numPr>
        <w:spacing w:line="600" w:lineRule="exact"/>
        <w:ind w:firstLine="295"/>
        <w:jc w:val="left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重庆欧派信息科技有限公司</w:t>
      </w:r>
    </w:p>
    <w:p w14:paraId="1EA7B137">
      <w:pPr>
        <w:numPr>
          <w:ilvl w:val="0"/>
          <w:numId w:val="1"/>
        </w:numPr>
        <w:spacing w:line="600" w:lineRule="exact"/>
        <w:ind w:firstLine="295"/>
        <w:jc w:val="left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重庆市市政设计研究院有限公司</w:t>
      </w:r>
    </w:p>
    <w:p w14:paraId="4D420890">
      <w:pPr>
        <w:spacing w:line="600" w:lineRule="exact"/>
        <w:ind w:firstLine="630" w:firstLineChars="196"/>
        <w:rPr>
          <w:rFonts w:ascii="方正仿宋_GBK" w:eastAsia="方正仿宋_GBK"/>
          <w:b/>
          <w:bCs/>
          <w:sz w:val="32"/>
          <w:szCs w:val="32"/>
        </w:rPr>
      </w:pPr>
      <w:r>
        <w:rPr>
          <w:rFonts w:hint="eastAsia" w:ascii="方正仿宋_GBK" w:eastAsia="方正仿宋_GBK" w:cs="方正仿宋_GBK"/>
          <w:b/>
          <w:bCs/>
          <w:sz w:val="32"/>
          <w:szCs w:val="32"/>
        </w:rPr>
        <w:t>二、个人会员代表（</w:t>
      </w:r>
      <w:r>
        <w:rPr>
          <w:rFonts w:hint="eastAsia" w:ascii="方正仿宋_GBK" w:eastAsia="方正仿宋_GBK" w:cs="方正仿宋_GBK"/>
          <w:b/>
          <w:bCs/>
          <w:sz w:val="32"/>
          <w:szCs w:val="32"/>
          <w:lang w:val="en-US" w:eastAsia="zh-CN"/>
        </w:rPr>
        <w:t>22</w:t>
      </w:r>
      <w:r>
        <w:rPr>
          <w:rFonts w:hint="eastAsia" w:ascii="方正仿宋_GBK" w:eastAsia="方正仿宋_GBK" w:cs="方正仿宋_GBK"/>
          <w:b/>
          <w:bCs/>
          <w:sz w:val="32"/>
          <w:szCs w:val="32"/>
        </w:rPr>
        <w:t>名）</w:t>
      </w:r>
    </w:p>
    <w:p w14:paraId="2919584F">
      <w:pPr>
        <w:numPr>
          <w:ilvl w:val="0"/>
          <w:numId w:val="2"/>
        </w:numPr>
        <w:spacing w:line="600" w:lineRule="exact"/>
        <w:ind w:firstLine="295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吴松荣</w:t>
      </w:r>
      <w:r>
        <w:rPr>
          <w:rFonts w:hint="eastAsia" w:ascii="方正仿宋_GBK" w:hAnsi="宋体" w:eastAsia="方正仿宋_GBK" w:cs="方正仿宋_GBK"/>
          <w:sz w:val="32"/>
          <w:szCs w:val="32"/>
        </w:rPr>
        <w:tab/>
      </w:r>
      <w:r>
        <w:rPr>
          <w:rFonts w:hint="eastAsia" w:ascii="方正仿宋_GBK" w:hAnsi="宋体" w:eastAsia="方正仿宋_GBK" w:cs="方正仿宋_GBK"/>
          <w:sz w:val="32"/>
          <w:szCs w:val="32"/>
        </w:rPr>
        <w:t xml:space="preserve"> 重庆消防协会</w:t>
      </w:r>
    </w:p>
    <w:p w14:paraId="66F74571">
      <w:pPr>
        <w:numPr>
          <w:ilvl w:val="0"/>
          <w:numId w:val="2"/>
        </w:numPr>
        <w:spacing w:line="600" w:lineRule="exact"/>
        <w:ind w:firstLine="295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朱新华</w:t>
      </w:r>
      <w:r>
        <w:rPr>
          <w:rFonts w:hint="eastAsia" w:ascii="方正仿宋_GBK" w:hAnsi="宋体" w:eastAsia="方正仿宋_GBK" w:cs="方正仿宋_GBK"/>
          <w:sz w:val="32"/>
          <w:szCs w:val="32"/>
        </w:rPr>
        <w:tab/>
      </w:r>
      <w:r>
        <w:rPr>
          <w:rFonts w:hint="eastAsia" w:ascii="方正仿宋_GBK" w:hAnsi="宋体" w:eastAsia="方正仿宋_GBK" w:cs="方正仿宋_GBK"/>
          <w:sz w:val="32"/>
          <w:szCs w:val="32"/>
        </w:rPr>
        <w:t xml:space="preserve"> 重庆消防协会</w:t>
      </w:r>
    </w:p>
    <w:p w14:paraId="1444BEDB">
      <w:pPr>
        <w:numPr>
          <w:ilvl w:val="0"/>
          <w:numId w:val="2"/>
        </w:numPr>
        <w:spacing w:line="600" w:lineRule="exact"/>
        <w:ind w:firstLine="295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蹇可银</w:t>
      </w:r>
      <w:r>
        <w:rPr>
          <w:rFonts w:hint="eastAsia" w:ascii="方正仿宋_GBK" w:hAnsi="宋体" w:eastAsia="方正仿宋_GBK" w:cs="方正仿宋_GBK"/>
          <w:sz w:val="32"/>
          <w:szCs w:val="32"/>
        </w:rPr>
        <w:tab/>
      </w:r>
      <w:r>
        <w:rPr>
          <w:rFonts w:hint="eastAsia" w:ascii="方正仿宋_GBK" w:hAnsi="宋体" w:eastAsia="方正仿宋_GBK" w:cs="方正仿宋_GBK"/>
          <w:sz w:val="32"/>
          <w:szCs w:val="32"/>
        </w:rPr>
        <w:t xml:space="preserve"> 重庆消防协会</w:t>
      </w:r>
    </w:p>
    <w:p w14:paraId="5E031745">
      <w:pPr>
        <w:numPr>
          <w:ilvl w:val="0"/>
          <w:numId w:val="2"/>
        </w:numPr>
        <w:spacing w:line="600" w:lineRule="exact"/>
        <w:ind w:firstLine="295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徐  烛</w:t>
      </w:r>
      <w:r>
        <w:rPr>
          <w:rFonts w:hint="eastAsia" w:ascii="方正仿宋_GBK" w:hAnsi="宋体" w:eastAsia="方正仿宋_GBK" w:cs="方正仿宋_GBK"/>
          <w:sz w:val="32"/>
          <w:szCs w:val="32"/>
        </w:rPr>
        <w:tab/>
      </w:r>
      <w:r>
        <w:rPr>
          <w:rFonts w:hint="eastAsia" w:ascii="方正仿宋_GBK" w:hAnsi="宋体" w:eastAsia="方正仿宋_GBK" w:cs="方正仿宋_GBK"/>
          <w:sz w:val="32"/>
          <w:szCs w:val="32"/>
        </w:rPr>
        <w:t xml:space="preserve"> 重庆消防协会</w:t>
      </w:r>
    </w:p>
    <w:p w14:paraId="7BE9F05F">
      <w:pPr>
        <w:numPr>
          <w:ilvl w:val="0"/>
          <w:numId w:val="2"/>
        </w:numPr>
        <w:spacing w:line="600" w:lineRule="exact"/>
        <w:ind w:firstLine="295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袁明清</w:t>
      </w:r>
      <w:r>
        <w:rPr>
          <w:rFonts w:hint="eastAsia" w:ascii="方正仿宋_GBK" w:hAnsi="宋体" w:eastAsia="方正仿宋_GBK" w:cs="方正仿宋_GBK"/>
          <w:sz w:val="32"/>
          <w:szCs w:val="32"/>
        </w:rPr>
        <w:tab/>
      </w:r>
      <w:r>
        <w:rPr>
          <w:rFonts w:hint="eastAsia" w:ascii="方正仿宋_GBK" w:hAnsi="宋体" w:eastAsia="方正仿宋_GBK" w:cs="方正仿宋_GBK"/>
          <w:sz w:val="32"/>
          <w:szCs w:val="32"/>
        </w:rPr>
        <w:t xml:space="preserve"> 重庆消防协会</w:t>
      </w:r>
    </w:p>
    <w:p w14:paraId="2FBBB7EA">
      <w:pPr>
        <w:numPr>
          <w:ilvl w:val="0"/>
          <w:numId w:val="2"/>
        </w:numPr>
        <w:spacing w:line="600" w:lineRule="exact"/>
        <w:ind w:firstLine="295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陈历军</w:t>
      </w:r>
      <w:r>
        <w:rPr>
          <w:rFonts w:hint="eastAsia" w:ascii="方正仿宋_GBK" w:hAnsi="宋体" w:eastAsia="方正仿宋_GBK" w:cs="方正仿宋_GBK"/>
          <w:sz w:val="32"/>
          <w:szCs w:val="32"/>
        </w:rPr>
        <w:tab/>
      </w:r>
      <w:r>
        <w:rPr>
          <w:rFonts w:hint="eastAsia" w:ascii="方正仿宋_GBK" w:hAnsi="宋体" w:eastAsia="方正仿宋_GBK" w:cs="方正仿宋_GBK"/>
          <w:sz w:val="32"/>
          <w:szCs w:val="32"/>
        </w:rPr>
        <w:t xml:space="preserve"> 重庆消防协会</w:t>
      </w:r>
    </w:p>
    <w:p w14:paraId="7921AB85">
      <w:pPr>
        <w:numPr>
          <w:ilvl w:val="0"/>
          <w:numId w:val="2"/>
        </w:numPr>
        <w:spacing w:line="600" w:lineRule="exact"/>
        <w:ind w:firstLine="295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吴  华</w:t>
      </w:r>
      <w:r>
        <w:rPr>
          <w:rFonts w:hint="eastAsia" w:ascii="方正仿宋_GBK" w:hAnsi="宋体" w:eastAsia="方正仿宋_GBK" w:cs="方正仿宋_GBK"/>
          <w:sz w:val="32"/>
          <w:szCs w:val="32"/>
        </w:rPr>
        <w:tab/>
      </w:r>
      <w:r>
        <w:rPr>
          <w:rFonts w:hint="eastAsia" w:ascii="方正仿宋_GBK" w:hAnsi="宋体" w:eastAsia="方正仿宋_GBK" w:cs="方正仿宋_GBK"/>
          <w:sz w:val="32"/>
          <w:szCs w:val="32"/>
        </w:rPr>
        <w:t xml:space="preserve"> 重庆消防协会</w:t>
      </w:r>
    </w:p>
    <w:p w14:paraId="7443C4E5">
      <w:pPr>
        <w:numPr>
          <w:ilvl w:val="0"/>
          <w:numId w:val="2"/>
        </w:numPr>
        <w:spacing w:line="600" w:lineRule="exact"/>
        <w:ind w:firstLine="295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李昌杰</w:t>
      </w:r>
      <w:r>
        <w:rPr>
          <w:rFonts w:hint="eastAsia" w:ascii="方正仿宋_GBK" w:hAnsi="宋体" w:eastAsia="方正仿宋_GBK" w:cs="方正仿宋_GBK"/>
          <w:sz w:val="32"/>
          <w:szCs w:val="32"/>
        </w:rPr>
        <w:tab/>
      </w:r>
      <w:r>
        <w:rPr>
          <w:rFonts w:hint="eastAsia" w:ascii="方正仿宋_GBK" w:hAnsi="宋体" w:eastAsia="方正仿宋_GBK" w:cs="方正仿宋_GBK"/>
          <w:sz w:val="32"/>
          <w:szCs w:val="32"/>
        </w:rPr>
        <w:t xml:space="preserve"> 重庆消防协会</w:t>
      </w:r>
    </w:p>
    <w:p w14:paraId="317885FD">
      <w:pPr>
        <w:numPr>
          <w:ilvl w:val="0"/>
          <w:numId w:val="2"/>
        </w:numPr>
        <w:spacing w:line="600" w:lineRule="exact"/>
        <w:ind w:firstLine="295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谢吉宁  重庆工业设备安装集团</w:t>
      </w:r>
    </w:p>
    <w:p w14:paraId="4838236F">
      <w:pPr>
        <w:numPr>
          <w:ilvl w:val="0"/>
          <w:numId w:val="2"/>
        </w:numPr>
        <w:spacing w:line="600" w:lineRule="exact"/>
        <w:ind w:firstLine="295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 xml:space="preserve">徐培龙  重庆和航科技股份有限公司 </w:t>
      </w:r>
    </w:p>
    <w:p w14:paraId="4980D891">
      <w:pPr>
        <w:numPr>
          <w:ilvl w:val="0"/>
          <w:numId w:val="2"/>
        </w:numPr>
        <w:spacing w:line="600" w:lineRule="exact"/>
        <w:ind w:firstLine="295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鲁  宁  重庆科技大学安全科技与工程学院</w:t>
      </w:r>
    </w:p>
    <w:p w14:paraId="019FA81A">
      <w:pPr>
        <w:numPr>
          <w:ilvl w:val="0"/>
          <w:numId w:val="2"/>
        </w:numPr>
        <w:spacing w:line="600" w:lineRule="exact"/>
        <w:ind w:firstLine="295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罗先泽</w:t>
      </w:r>
      <w:r>
        <w:rPr>
          <w:rFonts w:hint="eastAsia" w:ascii="方正仿宋_GBK" w:hAnsi="宋体" w:eastAsia="方正仿宋_GBK" w:cs="方正仿宋_GBK"/>
          <w:sz w:val="32"/>
          <w:szCs w:val="32"/>
        </w:rPr>
        <w:tab/>
      </w:r>
      <w:r>
        <w:rPr>
          <w:rFonts w:hint="eastAsia" w:ascii="方正仿宋_GBK" w:hAnsi="宋体" w:eastAsia="方正仿宋_GBK" w:cs="方正仿宋_GBK"/>
          <w:sz w:val="32"/>
          <w:szCs w:val="32"/>
        </w:rPr>
        <w:t>重庆消防协会</w:t>
      </w:r>
    </w:p>
    <w:p w14:paraId="50FAC6CE">
      <w:pPr>
        <w:numPr>
          <w:ilvl w:val="0"/>
          <w:numId w:val="2"/>
        </w:numPr>
        <w:spacing w:line="600" w:lineRule="exact"/>
        <w:ind w:firstLine="295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罗  翔</w:t>
      </w:r>
      <w:r>
        <w:rPr>
          <w:rFonts w:hint="eastAsia" w:ascii="方正仿宋_GBK" w:hAnsi="宋体" w:eastAsia="方正仿宋_GBK" w:cs="方正仿宋_GBK"/>
          <w:sz w:val="32"/>
          <w:szCs w:val="32"/>
        </w:rPr>
        <w:tab/>
      </w:r>
      <w:r>
        <w:rPr>
          <w:rFonts w:hint="eastAsia" w:ascii="方正仿宋_GBK" w:hAnsi="宋体" w:eastAsia="方正仿宋_GBK" w:cs="方正仿宋_GBK"/>
          <w:sz w:val="32"/>
          <w:szCs w:val="32"/>
        </w:rPr>
        <w:t>重庆市规划设计研究院</w:t>
      </w:r>
    </w:p>
    <w:p w14:paraId="2F3AEA45">
      <w:pPr>
        <w:numPr>
          <w:ilvl w:val="0"/>
          <w:numId w:val="2"/>
        </w:numPr>
        <w:spacing w:line="600" w:lineRule="exact"/>
        <w:ind w:firstLine="295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廖曙江</w:t>
      </w:r>
      <w:r>
        <w:rPr>
          <w:rFonts w:hint="eastAsia" w:ascii="方正仿宋_GBK" w:hAnsi="宋体" w:eastAsia="方正仿宋_GBK" w:cs="方正仿宋_GBK"/>
          <w:sz w:val="32"/>
          <w:szCs w:val="32"/>
        </w:rPr>
        <w:tab/>
      </w:r>
      <w:r>
        <w:rPr>
          <w:rFonts w:hint="eastAsia" w:ascii="方正仿宋_GBK" w:hAnsi="宋体" w:eastAsia="方正仿宋_GBK" w:cs="方正仿宋_GBK"/>
          <w:sz w:val="32"/>
          <w:szCs w:val="32"/>
        </w:rPr>
        <w:t>中机中联工程有限公司</w:t>
      </w:r>
    </w:p>
    <w:p w14:paraId="003EC940">
      <w:pPr>
        <w:numPr>
          <w:ilvl w:val="0"/>
          <w:numId w:val="2"/>
        </w:numPr>
        <w:spacing w:line="600" w:lineRule="exact"/>
        <w:ind w:firstLine="295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刘  康</w:t>
      </w:r>
      <w:r>
        <w:rPr>
          <w:rFonts w:hint="eastAsia" w:ascii="方正仿宋_GBK" w:hAnsi="宋体" w:eastAsia="方正仿宋_GBK" w:cs="方正仿宋_GBK"/>
          <w:sz w:val="32"/>
          <w:szCs w:val="32"/>
        </w:rPr>
        <w:tab/>
      </w:r>
      <w:r>
        <w:rPr>
          <w:rFonts w:hint="eastAsia" w:ascii="方正仿宋_GBK" w:hAnsi="宋体" w:eastAsia="方正仿宋_GBK" w:cs="方正仿宋_GBK"/>
          <w:sz w:val="32"/>
          <w:szCs w:val="32"/>
        </w:rPr>
        <w:t>重庆渝北区军人事务局军人退休中心</w:t>
      </w:r>
    </w:p>
    <w:p w14:paraId="2F1AACAF">
      <w:pPr>
        <w:numPr>
          <w:ilvl w:val="0"/>
          <w:numId w:val="2"/>
        </w:numPr>
        <w:spacing w:line="600" w:lineRule="exact"/>
        <w:ind w:firstLine="295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张银山</w:t>
      </w:r>
      <w:r>
        <w:rPr>
          <w:rFonts w:hint="eastAsia" w:ascii="方正仿宋_GBK" w:hAnsi="宋体" w:eastAsia="方正仿宋_GBK" w:cs="方正仿宋_GBK"/>
          <w:sz w:val="32"/>
          <w:szCs w:val="32"/>
        </w:rPr>
        <w:tab/>
      </w:r>
      <w:r>
        <w:rPr>
          <w:rFonts w:hint="eastAsia" w:ascii="方正仿宋_GBK" w:hAnsi="宋体" w:eastAsia="方正仿宋_GBK" w:cs="方正仿宋_GBK"/>
          <w:sz w:val="32"/>
          <w:szCs w:val="32"/>
        </w:rPr>
        <w:t>原武警重庆市消防总队司令部战训处</w:t>
      </w:r>
    </w:p>
    <w:p w14:paraId="1FFB7CA3">
      <w:pPr>
        <w:numPr>
          <w:ilvl w:val="0"/>
          <w:numId w:val="2"/>
        </w:numPr>
        <w:spacing w:line="600" w:lineRule="exact"/>
        <w:ind w:firstLine="295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黄建平</w:t>
      </w:r>
      <w:r>
        <w:rPr>
          <w:rFonts w:hint="eastAsia" w:ascii="方正仿宋_GBK" w:hAnsi="宋体" w:eastAsia="方正仿宋_GBK" w:cs="方正仿宋_GBK"/>
          <w:sz w:val="32"/>
          <w:szCs w:val="32"/>
        </w:rPr>
        <w:tab/>
      </w:r>
      <w:r>
        <w:rPr>
          <w:rFonts w:hint="eastAsia" w:ascii="方正仿宋_GBK" w:hAnsi="宋体" w:eastAsia="方正仿宋_GBK" w:cs="方正仿宋_GBK"/>
          <w:sz w:val="32"/>
          <w:szCs w:val="32"/>
        </w:rPr>
        <w:t>重庆市恒丰建筑消防设施维保有限公司</w:t>
      </w:r>
    </w:p>
    <w:p w14:paraId="04FF2B56">
      <w:pPr>
        <w:numPr>
          <w:ilvl w:val="0"/>
          <w:numId w:val="2"/>
        </w:numPr>
        <w:spacing w:line="600" w:lineRule="exact"/>
        <w:ind w:firstLine="295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宋中才</w:t>
      </w:r>
      <w:r>
        <w:rPr>
          <w:rFonts w:hint="eastAsia" w:ascii="方正仿宋_GBK" w:hAnsi="宋体" w:eastAsia="方正仿宋_GBK" w:cs="方正仿宋_GBK"/>
          <w:sz w:val="32"/>
          <w:szCs w:val="32"/>
        </w:rPr>
        <w:tab/>
      </w:r>
      <w:r>
        <w:rPr>
          <w:rFonts w:hint="eastAsia" w:ascii="方正仿宋_GBK" w:hAnsi="宋体" w:eastAsia="方正仿宋_GBK" w:cs="方正仿宋_GBK"/>
          <w:sz w:val="32"/>
          <w:szCs w:val="32"/>
        </w:rPr>
        <w:t>重庆消防安全技术研究服务有限责任公司</w:t>
      </w:r>
    </w:p>
    <w:p w14:paraId="645B67F6">
      <w:pPr>
        <w:numPr>
          <w:ilvl w:val="0"/>
          <w:numId w:val="2"/>
        </w:numPr>
        <w:spacing w:line="600" w:lineRule="exact"/>
        <w:ind w:firstLine="295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李明号</w:t>
      </w:r>
      <w:r>
        <w:rPr>
          <w:rFonts w:hint="eastAsia" w:ascii="方正仿宋_GBK" w:hAnsi="宋体" w:eastAsia="方正仿宋_GBK" w:cs="方正仿宋_GBK"/>
          <w:sz w:val="32"/>
          <w:szCs w:val="32"/>
        </w:rPr>
        <w:tab/>
      </w:r>
      <w:r>
        <w:rPr>
          <w:rFonts w:hint="eastAsia" w:ascii="方正仿宋_GBK" w:hAnsi="宋体" w:eastAsia="方正仿宋_GBK" w:cs="方正仿宋_GBK"/>
          <w:sz w:val="32"/>
          <w:szCs w:val="32"/>
        </w:rPr>
        <w:t>重庆铭鼎建筑设计咨询有限公司</w:t>
      </w:r>
    </w:p>
    <w:p w14:paraId="70EA19D7">
      <w:pPr>
        <w:numPr>
          <w:ilvl w:val="0"/>
          <w:numId w:val="2"/>
        </w:numPr>
        <w:spacing w:line="600" w:lineRule="exact"/>
        <w:ind w:firstLine="295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蒋贵波</w:t>
      </w:r>
      <w:r>
        <w:rPr>
          <w:rFonts w:hint="eastAsia" w:ascii="方正仿宋_GBK" w:hAnsi="宋体" w:eastAsia="方正仿宋_GBK" w:cs="方正仿宋_GBK"/>
          <w:sz w:val="32"/>
          <w:szCs w:val="32"/>
        </w:rPr>
        <w:tab/>
      </w:r>
      <w:r>
        <w:rPr>
          <w:rFonts w:hint="eastAsia" w:ascii="方正仿宋_GBK" w:hAnsi="宋体" w:eastAsia="方正仿宋_GBK" w:cs="方正仿宋_GBK"/>
          <w:sz w:val="32"/>
          <w:szCs w:val="32"/>
        </w:rPr>
        <w:t xml:space="preserve">   重庆力杰消防工程有限公司</w:t>
      </w:r>
    </w:p>
    <w:p w14:paraId="424F7FCC">
      <w:pPr>
        <w:numPr>
          <w:ilvl w:val="0"/>
          <w:numId w:val="2"/>
        </w:numPr>
        <w:spacing w:line="600" w:lineRule="exact"/>
        <w:ind w:firstLine="295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邵  强</w:t>
      </w:r>
      <w:r>
        <w:rPr>
          <w:rFonts w:hint="eastAsia" w:ascii="方正仿宋_GBK" w:hAnsi="宋体" w:eastAsia="方正仿宋_GBK" w:cs="方正仿宋_GBK"/>
          <w:sz w:val="32"/>
          <w:szCs w:val="32"/>
        </w:rPr>
        <w:tab/>
      </w:r>
      <w:r>
        <w:rPr>
          <w:rFonts w:hint="eastAsia" w:ascii="方正仿宋_GBK" w:hAnsi="宋体" w:eastAsia="方正仿宋_GBK" w:cs="方正仿宋_GBK"/>
          <w:sz w:val="32"/>
          <w:szCs w:val="32"/>
        </w:rPr>
        <w:t>重庆梦洋消防工程有限公司</w:t>
      </w:r>
    </w:p>
    <w:p w14:paraId="7F60F023">
      <w:pPr>
        <w:numPr>
          <w:ilvl w:val="0"/>
          <w:numId w:val="2"/>
        </w:numPr>
        <w:spacing w:line="600" w:lineRule="exact"/>
        <w:ind w:firstLine="295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曾  惜</w:t>
      </w:r>
      <w:r>
        <w:rPr>
          <w:rFonts w:hint="eastAsia" w:ascii="方正仿宋_GBK" w:hAnsi="宋体" w:eastAsia="方正仿宋_GBK" w:cs="方正仿宋_GBK"/>
          <w:sz w:val="32"/>
          <w:szCs w:val="32"/>
        </w:rPr>
        <w:tab/>
      </w:r>
      <w:r>
        <w:rPr>
          <w:rFonts w:hint="eastAsia" w:ascii="方正仿宋_GBK" w:hAnsi="宋体" w:eastAsia="方正仿宋_GBK" w:cs="方正仿宋_GBK"/>
          <w:sz w:val="32"/>
          <w:szCs w:val="32"/>
        </w:rPr>
        <w:t xml:space="preserve">   重庆防隅安全技术服务有限公司</w:t>
      </w:r>
    </w:p>
    <w:p w14:paraId="17C44F8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1EF986"/>
    <w:multiLevelType w:val="singleLevel"/>
    <w:tmpl w:val="801EF98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cs="Times New Roman"/>
      </w:rPr>
    </w:lvl>
  </w:abstractNum>
  <w:abstractNum w:abstractNumId="1">
    <w:nsid w:val="8176778E"/>
    <w:multiLevelType w:val="multilevel"/>
    <w:tmpl w:val="8176778E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2218C2"/>
    <w:rsid w:val="1A311029"/>
    <w:rsid w:val="1BB4279B"/>
    <w:rsid w:val="5E22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1609</Words>
  <Characters>1611</Characters>
  <Lines>0</Lines>
  <Paragraphs>0</Paragraphs>
  <TotalTime>1</TotalTime>
  <ScaleCrop>false</ScaleCrop>
  <LinksUpToDate>false</LinksUpToDate>
  <CharactersWithSpaces>1667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2025-07-16T03:30:00Z</dcterms:created>
  <dc:creator>all the best</dc:creator>
  <cp:lastModifiedBy>all the best</cp:lastModifiedBy>
  <dcterms:modified xsi:type="dcterms:W3CDTF">2025-12-05T02:39:33Z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A13A5964475646D7815BF61D2400D957_11</vt:lpwstr>
  </property>
  <property fmtid="{D5CDD505-2E9C-101B-9397-08002B2CF9AE}" pid="4" name="KSOTemplateDocerSaveRecord">
    <vt:lpwstr>eyJoZGlkIjoiM2MwOGY0MTE0OWQ1ZTBjY2UzMzdiMTNiZGEzYTMxODQiLCJ1c2VySWQiOiI2MjE3MjcwNTIifQ==</vt:lpwstr>
  </property>
</Properties>
</file>